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D2DB" w14:textId="75D95A72" w:rsidR="008461CA" w:rsidRPr="00E20510" w:rsidRDefault="00304A3F" w:rsidP="00304A3F">
      <w:pPr>
        <w:jc w:val="center"/>
        <w:rPr>
          <w:b/>
          <w:bCs/>
        </w:rPr>
      </w:pPr>
      <w:r w:rsidRPr="00E20510">
        <w:rPr>
          <w:b/>
          <w:bCs/>
        </w:rPr>
        <w:t>Christ our High Priest – Heb. 6:19 -20</w:t>
      </w:r>
    </w:p>
    <w:p w14:paraId="2E6FAD2B" w14:textId="08D9EEAD" w:rsidR="004109E0" w:rsidRDefault="004109E0" w:rsidP="004109E0">
      <w:pPr>
        <w:rPr>
          <w:b/>
          <w:bCs/>
        </w:rPr>
      </w:pPr>
      <w:r>
        <w:rPr>
          <w:b/>
          <w:bCs/>
        </w:rPr>
        <w:t xml:space="preserve">Focal Truth: </w:t>
      </w:r>
      <w:r w:rsidR="00E20510">
        <w:rPr>
          <w:b/>
          <w:bCs/>
        </w:rPr>
        <w:t xml:space="preserve">Believers live in </w:t>
      </w:r>
      <w:r w:rsidR="00917070">
        <w:rPr>
          <w:b/>
          <w:bCs/>
        </w:rPr>
        <w:t>confident hope since Jesus Christ is the eternal high priest</w:t>
      </w:r>
    </w:p>
    <w:p w14:paraId="500089DB" w14:textId="539CC09C" w:rsidR="004109E0" w:rsidRDefault="004109E0" w:rsidP="004109E0">
      <w:pPr>
        <w:rPr>
          <w:b/>
          <w:bCs/>
        </w:rPr>
      </w:pPr>
      <w:r>
        <w:rPr>
          <w:b/>
          <w:bCs/>
        </w:rPr>
        <w:t xml:space="preserve">Observations: </w:t>
      </w:r>
    </w:p>
    <w:p w14:paraId="3F960321" w14:textId="0386F34C" w:rsidR="004109E0" w:rsidRDefault="004109E0" w:rsidP="004109E0">
      <w:pPr>
        <w:pStyle w:val="ListParagraph"/>
        <w:numPr>
          <w:ilvl w:val="0"/>
          <w:numId w:val="1"/>
        </w:numPr>
        <w:rPr>
          <w:b/>
          <w:bCs/>
        </w:rPr>
      </w:pPr>
      <w:r>
        <w:rPr>
          <w:b/>
          <w:bCs/>
        </w:rPr>
        <w:t xml:space="preserve">Believer’s live in </w:t>
      </w:r>
      <w:r w:rsidR="00E20510">
        <w:rPr>
          <w:b/>
          <w:bCs/>
        </w:rPr>
        <w:t>enduring faith &amp; confident hope of the promises of God – 11</w:t>
      </w:r>
      <w:r w:rsidR="006C7876">
        <w:rPr>
          <w:b/>
          <w:bCs/>
        </w:rPr>
        <w:t xml:space="preserve"> -12</w:t>
      </w:r>
    </w:p>
    <w:p w14:paraId="507A1A3C" w14:textId="636C256A" w:rsidR="004E54E7" w:rsidRPr="004E54E7" w:rsidRDefault="004E54E7" w:rsidP="004E54E7">
      <w:pPr>
        <w:pStyle w:val="ListParagraph"/>
        <w:rPr>
          <w:i/>
          <w:iCs/>
        </w:rPr>
      </w:pPr>
      <w:r>
        <w:rPr>
          <w:i/>
          <w:iCs/>
        </w:rPr>
        <w:t xml:space="preserve">So as to realize </w:t>
      </w:r>
      <w:r w:rsidRPr="006C7876">
        <w:rPr>
          <w:i/>
          <w:iCs/>
          <w:u w:val="single"/>
        </w:rPr>
        <w:t>the full assurance</w:t>
      </w:r>
      <w:r>
        <w:rPr>
          <w:i/>
          <w:iCs/>
        </w:rPr>
        <w:t xml:space="preserve"> of hope until the end </w:t>
      </w:r>
    </w:p>
    <w:p w14:paraId="61936267" w14:textId="65FBD950" w:rsidR="004A585D" w:rsidRPr="00841D4F" w:rsidRDefault="004E54E7" w:rsidP="000D39DC">
      <w:pPr>
        <w:pStyle w:val="ListParagraph"/>
        <w:numPr>
          <w:ilvl w:val="0"/>
          <w:numId w:val="6"/>
        </w:numPr>
        <w:rPr>
          <w:u w:val="single"/>
        </w:rPr>
      </w:pPr>
      <w:r w:rsidRPr="00841D4F">
        <w:rPr>
          <w:u w:val="single"/>
        </w:rPr>
        <w:t>God’s purpose is that believers live in this world in full assurance of hope until the end of life</w:t>
      </w:r>
    </w:p>
    <w:p w14:paraId="75D3EF38" w14:textId="39C0D230" w:rsidR="004E54E7" w:rsidRDefault="004E54E7" w:rsidP="006C7876">
      <w:pPr>
        <w:pStyle w:val="ListParagraph"/>
        <w:numPr>
          <w:ilvl w:val="0"/>
          <w:numId w:val="6"/>
        </w:numPr>
      </w:pPr>
      <w:r w:rsidRPr="006C7876">
        <w:rPr>
          <w:u w:val="single"/>
        </w:rPr>
        <w:t>Full assurance of hope in the promises of God in Christ</w:t>
      </w:r>
      <w:r>
        <w:t xml:space="preserve"> – Heb. 10:22 – draw near with a sincere heart in full assurance of faith…</w:t>
      </w:r>
    </w:p>
    <w:p w14:paraId="3E0C19B8" w14:textId="3C3B0748" w:rsidR="004E54E7" w:rsidRPr="00841D4F" w:rsidRDefault="004E54E7" w:rsidP="004E54E7">
      <w:pPr>
        <w:pStyle w:val="ListParagraph"/>
        <w:numPr>
          <w:ilvl w:val="0"/>
          <w:numId w:val="7"/>
        </w:numPr>
        <w:rPr>
          <w:b/>
          <w:bCs/>
        </w:rPr>
      </w:pPr>
      <w:r w:rsidRPr="00841D4F">
        <w:rPr>
          <w:b/>
          <w:bCs/>
        </w:rPr>
        <w:t xml:space="preserve">Full assurance – no fear, no anxiety, no doubts in God’s promises in Christ </w:t>
      </w:r>
    </w:p>
    <w:p w14:paraId="3F9318F7" w14:textId="69931C9E" w:rsidR="004E54E7" w:rsidRPr="00841D4F" w:rsidRDefault="004E54E7" w:rsidP="004E54E7">
      <w:pPr>
        <w:pStyle w:val="ListParagraph"/>
        <w:numPr>
          <w:ilvl w:val="0"/>
          <w:numId w:val="7"/>
        </w:numPr>
        <w:rPr>
          <w:b/>
          <w:bCs/>
        </w:rPr>
      </w:pPr>
      <w:r w:rsidRPr="00841D4F">
        <w:rPr>
          <w:b/>
          <w:bCs/>
        </w:rPr>
        <w:t xml:space="preserve">Full assurance – confidently enduring in faith in God’s promises in Christ </w:t>
      </w:r>
    </w:p>
    <w:p w14:paraId="4BBDCA51" w14:textId="0D214801" w:rsidR="004E54E7" w:rsidRDefault="004D42C8" w:rsidP="004E54E7">
      <w:pPr>
        <w:pStyle w:val="ListParagraph"/>
        <w:ind w:left="1810"/>
        <w:rPr>
          <w:i/>
          <w:iCs/>
        </w:rPr>
      </w:pPr>
      <w:r>
        <w:t xml:space="preserve">6:12 – </w:t>
      </w:r>
      <w:r>
        <w:rPr>
          <w:i/>
          <w:iCs/>
        </w:rPr>
        <w:t xml:space="preserve">so that you will not be sluggish, but imitators of those who through faith and patience inherit the promise </w:t>
      </w:r>
    </w:p>
    <w:p w14:paraId="50D414A5" w14:textId="5F22C58F" w:rsidR="004D42C8" w:rsidRPr="00841D4F" w:rsidRDefault="004D42C8" w:rsidP="004D42C8">
      <w:pPr>
        <w:pStyle w:val="ListParagraph"/>
        <w:numPr>
          <w:ilvl w:val="0"/>
          <w:numId w:val="7"/>
        </w:numPr>
        <w:rPr>
          <w:b/>
          <w:bCs/>
        </w:rPr>
      </w:pPr>
      <w:r w:rsidRPr="00841D4F">
        <w:rPr>
          <w:b/>
          <w:bCs/>
        </w:rPr>
        <w:t xml:space="preserve">Full assurance in having eternal life – inheriting the promise </w:t>
      </w:r>
    </w:p>
    <w:p w14:paraId="0D75F777" w14:textId="68E3C0B8" w:rsidR="00E20510" w:rsidRDefault="00E20510" w:rsidP="004109E0">
      <w:pPr>
        <w:pStyle w:val="ListParagraph"/>
        <w:numPr>
          <w:ilvl w:val="0"/>
          <w:numId w:val="1"/>
        </w:numPr>
        <w:rPr>
          <w:b/>
          <w:bCs/>
        </w:rPr>
      </w:pPr>
      <w:proofErr w:type="spellStart"/>
      <w:r>
        <w:rPr>
          <w:b/>
          <w:bCs/>
        </w:rPr>
        <w:t>God</w:t>
      </w:r>
      <w:proofErr w:type="spellEnd"/>
      <w:r>
        <w:rPr>
          <w:b/>
          <w:bCs/>
        </w:rPr>
        <w:t xml:space="preserve"> assures believers by His unchanging </w:t>
      </w:r>
      <w:r w:rsidR="00302C28">
        <w:rPr>
          <w:b/>
          <w:bCs/>
        </w:rPr>
        <w:t xml:space="preserve">person &amp; </w:t>
      </w:r>
      <w:r>
        <w:rPr>
          <w:b/>
          <w:bCs/>
        </w:rPr>
        <w:t>promise – 13 -1</w:t>
      </w:r>
      <w:r w:rsidR="000C2BB3">
        <w:rPr>
          <w:b/>
          <w:bCs/>
        </w:rPr>
        <w:t>7</w:t>
      </w:r>
    </w:p>
    <w:p w14:paraId="3236A1C9" w14:textId="6ACA2FB9" w:rsidR="004A585D" w:rsidRDefault="004D42C8" w:rsidP="004D42C8">
      <w:pPr>
        <w:pStyle w:val="ListParagraph"/>
        <w:numPr>
          <w:ilvl w:val="0"/>
          <w:numId w:val="8"/>
        </w:numPr>
      </w:pPr>
      <w:r w:rsidRPr="006C7876">
        <w:rPr>
          <w:u w:val="single"/>
        </w:rPr>
        <w:t>God promised Abraham with a</w:t>
      </w:r>
      <w:r w:rsidR="001D4DE0" w:rsidRPr="006C7876">
        <w:rPr>
          <w:u w:val="single"/>
        </w:rPr>
        <w:t>n</w:t>
      </w:r>
      <w:r w:rsidRPr="006C7876">
        <w:rPr>
          <w:u w:val="single"/>
        </w:rPr>
        <w:t xml:space="preserve"> oath &amp; promise </w:t>
      </w:r>
      <w:r w:rsidR="001D4DE0" w:rsidRPr="006C7876">
        <w:rPr>
          <w:u w:val="single"/>
        </w:rPr>
        <w:t>–</w:t>
      </w:r>
      <w:r w:rsidRPr="006C7876">
        <w:rPr>
          <w:u w:val="single"/>
        </w:rPr>
        <w:t xml:space="preserve"> </w:t>
      </w:r>
      <w:r w:rsidR="001D4DE0" w:rsidRPr="006C7876">
        <w:rPr>
          <w:u w:val="single"/>
        </w:rPr>
        <w:t>13 – 14</w:t>
      </w:r>
      <w:r w:rsidR="00841D4F">
        <w:t xml:space="preserve"> </w:t>
      </w:r>
      <w:r w:rsidR="005B09B8">
        <w:t>–</w:t>
      </w:r>
      <w:r w:rsidR="00841D4F">
        <w:t xml:space="preserve"> </w:t>
      </w:r>
      <w:r w:rsidR="005B09B8">
        <w:rPr>
          <w:i/>
          <w:iCs/>
        </w:rPr>
        <w:t xml:space="preserve">when God promised Abraham since He could swear by no one greater He swore by Himself </w:t>
      </w:r>
      <w:r w:rsidR="001D4DE0">
        <w:t xml:space="preserve"> </w:t>
      </w:r>
    </w:p>
    <w:p w14:paraId="3A32F598" w14:textId="2225B690" w:rsidR="001D4DE0" w:rsidRDefault="001D4DE0" w:rsidP="004D42C8">
      <w:pPr>
        <w:pStyle w:val="ListParagraph"/>
        <w:numPr>
          <w:ilvl w:val="0"/>
          <w:numId w:val="8"/>
        </w:numPr>
      </w:pPr>
      <w:r w:rsidRPr="006C7876">
        <w:rPr>
          <w:u w:val="single"/>
        </w:rPr>
        <w:t>God assures with his promise &amp; oath</w:t>
      </w:r>
      <w:r w:rsidR="006C7876" w:rsidRPr="006C7876">
        <w:rPr>
          <w:u w:val="single"/>
        </w:rPr>
        <w:t xml:space="preserve"> -</w:t>
      </w:r>
      <w:r w:rsidR="005B09B8" w:rsidRPr="006C7876">
        <w:rPr>
          <w:u w:val="single"/>
        </w:rPr>
        <w:t xml:space="preserve"> faith acts on those promises </w:t>
      </w:r>
      <w:r w:rsidRPr="006C7876">
        <w:rPr>
          <w:u w:val="single"/>
        </w:rPr>
        <w:t>– 15 – 17</w:t>
      </w:r>
      <w:r>
        <w:t xml:space="preserve"> </w:t>
      </w:r>
      <w:r w:rsidR="005B09B8">
        <w:t xml:space="preserve">– </w:t>
      </w:r>
      <w:r w:rsidR="005B09B8">
        <w:rPr>
          <w:i/>
          <w:iCs/>
        </w:rPr>
        <w:t xml:space="preserve">so having patiently waited, he obtained the promise </w:t>
      </w:r>
    </w:p>
    <w:p w14:paraId="0F684FF8" w14:textId="682B5827" w:rsidR="001D4DE0" w:rsidRDefault="001D4DE0" w:rsidP="001D4DE0">
      <w:pPr>
        <w:ind w:left="1080"/>
        <w:rPr>
          <w:b/>
          <w:bCs/>
        </w:rPr>
      </w:pPr>
      <w:r>
        <w:rPr>
          <w:b/>
          <w:bCs/>
        </w:rPr>
        <w:t xml:space="preserve">Assurance </w:t>
      </w:r>
      <w:r w:rsidR="005B09B8">
        <w:rPr>
          <w:b/>
          <w:bCs/>
        </w:rPr>
        <w:t xml:space="preserve">in </w:t>
      </w:r>
      <w:r>
        <w:rPr>
          <w:b/>
          <w:bCs/>
        </w:rPr>
        <w:t>God’s promises is guaranteed by the very unchanging holy character of God</w:t>
      </w:r>
    </w:p>
    <w:p w14:paraId="3D59E580" w14:textId="463E91C4" w:rsidR="001D4DE0" w:rsidRDefault="001D4DE0" w:rsidP="001D4DE0">
      <w:pPr>
        <w:ind w:left="1080"/>
        <w:rPr>
          <w:b/>
          <w:bCs/>
        </w:rPr>
      </w:pPr>
      <w:r>
        <w:rPr>
          <w:b/>
          <w:bCs/>
        </w:rPr>
        <w:t xml:space="preserve">What God promises – He provides! </w:t>
      </w:r>
      <w:r w:rsidR="005B09B8">
        <w:rPr>
          <w:b/>
          <w:bCs/>
        </w:rPr>
        <w:t xml:space="preserve"> </w:t>
      </w:r>
    </w:p>
    <w:p w14:paraId="696AF0FB" w14:textId="6028AA83" w:rsidR="005B09B8" w:rsidRPr="001D4DE0" w:rsidRDefault="005B09B8" w:rsidP="001D4DE0">
      <w:pPr>
        <w:ind w:left="1080"/>
        <w:rPr>
          <w:b/>
          <w:bCs/>
        </w:rPr>
      </w:pPr>
      <w:r>
        <w:rPr>
          <w:b/>
          <w:bCs/>
        </w:rPr>
        <w:t xml:space="preserve">What God promises – We can trust </w:t>
      </w:r>
    </w:p>
    <w:p w14:paraId="665648F1" w14:textId="7F3CB9DF" w:rsidR="00E20510" w:rsidRDefault="00E20510" w:rsidP="004109E0">
      <w:pPr>
        <w:pStyle w:val="ListParagraph"/>
        <w:numPr>
          <w:ilvl w:val="0"/>
          <w:numId w:val="1"/>
        </w:numPr>
        <w:rPr>
          <w:b/>
          <w:bCs/>
        </w:rPr>
      </w:pPr>
      <w:r>
        <w:rPr>
          <w:b/>
          <w:bCs/>
        </w:rPr>
        <w:t>Believers confident hope in the world is set on Jesus Christ who has gone ahead of them to heaven</w:t>
      </w:r>
      <w:r w:rsidR="00302C28">
        <w:rPr>
          <w:b/>
          <w:bCs/>
        </w:rPr>
        <w:t xml:space="preserve"> as their eternal high priest</w:t>
      </w:r>
      <w:r>
        <w:rPr>
          <w:b/>
          <w:bCs/>
        </w:rPr>
        <w:t xml:space="preserve"> – 1</w:t>
      </w:r>
      <w:r w:rsidR="000C2BB3">
        <w:rPr>
          <w:b/>
          <w:bCs/>
        </w:rPr>
        <w:t>8</w:t>
      </w:r>
      <w:r>
        <w:rPr>
          <w:b/>
          <w:bCs/>
        </w:rPr>
        <w:t xml:space="preserve"> </w:t>
      </w:r>
      <w:r w:rsidR="00917070">
        <w:rPr>
          <w:b/>
          <w:bCs/>
        </w:rPr>
        <w:t>–</w:t>
      </w:r>
      <w:r>
        <w:rPr>
          <w:b/>
          <w:bCs/>
        </w:rPr>
        <w:t xml:space="preserve"> 20</w:t>
      </w:r>
    </w:p>
    <w:p w14:paraId="4265769A" w14:textId="38FF5F92" w:rsidR="00917070" w:rsidRDefault="001B3BE0" w:rsidP="00917070">
      <w:pPr>
        <w:pStyle w:val="ListParagraph"/>
        <w:numPr>
          <w:ilvl w:val="0"/>
          <w:numId w:val="2"/>
        </w:numPr>
        <w:rPr>
          <w:u w:val="single"/>
        </w:rPr>
      </w:pPr>
      <w:r>
        <w:rPr>
          <w:u w:val="single"/>
        </w:rPr>
        <w:t xml:space="preserve">The </w:t>
      </w:r>
      <w:r w:rsidR="00111A6F">
        <w:rPr>
          <w:u w:val="single"/>
        </w:rPr>
        <w:t>b</w:t>
      </w:r>
      <w:r w:rsidR="00917070" w:rsidRPr="00B84AC5">
        <w:rPr>
          <w:u w:val="single"/>
        </w:rPr>
        <w:t xml:space="preserve">eliever </w:t>
      </w:r>
      <w:r>
        <w:rPr>
          <w:u w:val="single"/>
        </w:rPr>
        <w:t xml:space="preserve">lives by faith hopefully confident </w:t>
      </w:r>
      <w:r w:rsidR="00917070" w:rsidRPr="00B84AC5">
        <w:rPr>
          <w:u w:val="single"/>
        </w:rPr>
        <w:t xml:space="preserve">in the promises of God in Christ </w:t>
      </w:r>
      <w:r w:rsidR="004A585D">
        <w:rPr>
          <w:u w:val="single"/>
        </w:rPr>
        <w:t>–</w:t>
      </w:r>
      <w:r w:rsidR="00B84AC5">
        <w:rPr>
          <w:u w:val="single"/>
        </w:rPr>
        <w:t xml:space="preserve"> 1</w:t>
      </w:r>
      <w:r w:rsidR="000C2BB3">
        <w:rPr>
          <w:u w:val="single"/>
        </w:rPr>
        <w:t>8</w:t>
      </w:r>
    </w:p>
    <w:p w14:paraId="264E56AF" w14:textId="46FAED59" w:rsidR="004A585D" w:rsidRPr="004A585D" w:rsidRDefault="000C2BB3" w:rsidP="004A585D">
      <w:pPr>
        <w:pStyle w:val="ListParagraph"/>
        <w:ind w:left="1080"/>
        <w:rPr>
          <w:i/>
          <w:iCs/>
        </w:rPr>
      </w:pPr>
      <w:r>
        <w:rPr>
          <w:i/>
          <w:iCs/>
        </w:rPr>
        <w:t>So that by two unchangeable things in which it is impossible for God to lie, we who have taken refuge would have strong encouragement to take hold of the hope set before us.</w:t>
      </w:r>
    </w:p>
    <w:p w14:paraId="22DF2E4F" w14:textId="3B81C5E5" w:rsidR="00B84AC5" w:rsidRPr="001B3BE0" w:rsidRDefault="00B84AC5" w:rsidP="00917070">
      <w:pPr>
        <w:pStyle w:val="ListParagraph"/>
        <w:ind w:left="1080"/>
        <w:rPr>
          <w:b/>
          <w:bCs/>
          <w:i/>
          <w:iCs/>
        </w:rPr>
      </w:pPr>
      <w:r w:rsidRPr="001B3BE0">
        <w:rPr>
          <w:b/>
          <w:bCs/>
          <w:i/>
          <w:iCs/>
        </w:rPr>
        <w:t>Faith in Christ leads to hope in Christ = this is the believer’s refuge – security, hiding place in the storms</w:t>
      </w:r>
    </w:p>
    <w:p w14:paraId="443F2396" w14:textId="1BBC5395" w:rsidR="00B84AC5" w:rsidRPr="000020EA" w:rsidRDefault="00917070" w:rsidP="00917070">
      <w:pPr>
        <w:pStyle w:val="ListParagraph"/>
        <w:ind w:left="1080"/>
        <w:rPr>
          <w:u w:val="single"/>
        </w:rPr>
      </w:pPr>
      <w:r>
        <w:t xml:space="preserve">Heb. 3:6 </w:t>
      </w:r>
      <w:r w:rsidR="00B84AC5">
        <w:t>–</w:t>
      </w:r>
      <w:r>
        <w:t xml:space="preserve"> </w:t>
      </w:r>
      <w:r w:rsidR="00B84AC5">
        <w:t xml:space="preserve">Christ was faithful as a son over His house – whose house we are, </w:t>
      </w:r>
      <w:r w:rsidR="00B84AC5" w:rsidRPr="000020EA">
        <w:rPr>
          <w:u w:val="single"/>
        </w:rPr>
        <w:t xml:space="preserve">if we hold fast our confidence and boast of our hope firm until the end </w:t>
      </w:r>
    </w:p>
    <w:p w14:paraId="44FEB71F" w14:textId="77777777" w:rsidR="00B84AC5" w:rsidRPr="000020EA" w:rsidRDefault="00B84AC5" w:rsidP="00917070">
      <w:pPr>
        <w:pStyle w:val="ListParagraph"/>
        <w:ind w:left="1080"/>
        <w:rPr>
          <w:u w:val="single"/>
        </w:rPr>
      </w:pPr>
      <w:r>
        <w:t xml:space="preserve">Heb. 7:19 – there is a bringing in of a </w:t>
      </w:r>
      <w:r w:rsidRPr="000020EA">
        <w:rPr>
          <w:u w:val="single"/>
        </w:rPr>
        <w:t>better hope through which we draw near to God</w:t>
      </w:r>
    </w:p>
    <w:p w14:paraId="1E40197D" w14:textId="3AF37A4A" w:rsidR="00917070" w:rsidRPr="000C2BB3" w:rsidRDefault="001B3BE0" w:rsidP="00B84AC5">
      <w:pPr>
        <w:pStyle w:val="ListParagraph"/>
        <w:numPr>
          <w:ilvl w:val="0"/>
          <w:numId w:val="2"/>
        </w:numPr>
        <w:rPr>
          <w:u w:val="single"/>
        </w:rPr>
      </w:pPr>
      <w:r>
        <w:rPr>
          <w:u w:val="single"/>
        </w:rPr>
        <w:t xml:space="preserve">The </w:t>
      </w:r>
      <w:r w:rsidR="00111A6F">
        <w:rPr>
          <w:u w:val="single"/>
        </w:rPr>
        <w:t>b</w:t>
      </w:r>
      <w:r w:rsidR="00B84AC5" w:rsidRPr="00B84AC5">
        <w:rPr>
          <w:u w:val="single"/>
        </w:rPr>
        <w:t>eliever’s confident hope is the anchor of the soul in the storms of the life – 1</w:t>
      </w:r>
      <w:r w:rsidR="000C2BB3">
        <w:rPr>
          <w:u w:val="single"/>
        </w:rPr>
        <w:t>9</w:t>
      </w:r>
    </w:p>
    <w:p w14:paraId="4FC7E96C" w14:textId="61013FA7" w:rsidR="000C2BB3" w:rsidRDefault="000C2BB3" w:rsidP="000C2BB3">
      <w:pPr>
        <w:pStyle w:val="ListParagraph"/>
        <w:ind w:left="1080"/>
        <w:rPr>
          <w:i/>
          <w:iCs/>
        </w:rPr>
      </w:pPr>
      <w:r>
        <w:rPr>
          <w:i/>
          <w:iCs/>
        </w:rPr>
        <w:t xml:space="preserve">This </w:t>
      </w:r>
      <w:proofErr w:type="gramStart"/>
      <w:r>
        <w:rPr>
          <w:i/>
          <w:iCs/>
        </w:rPr>
        <w:t>hope</w:t>
      </w:r>
      <w:proofErr w:type="gramEnd"/>
      <w:r>
        <w:rPr>
          <w:i/>
          <w:iCs/>
        </w:rPr>
        <w:t xml:space="preserve"> we have as an anchor of the soul…</w:t>
      </w:r>
    </w:p>
    <w:p w14:paraId="700D70C1" w14:textId="0D9E7E02" w:rsidR="002E3AF7" w:rsidRDefault="001B3BE0" w:rsidP="005C1D2B">
      <w:pPr>
        <w:pStyle w:val="ListParagraph"/>
        <w:numPr>
          <w:ilvl w:val="0"/>
          <w:numId w:val="3"/>
        </w:numPr>
      </w:pPr>
      <w:r>
        <w:t>An anchor</w:t>
      </w:r>
      <w:r w:rsidR="002E3AF7">
        <w:t>ed</w:t>
      </w:r>
      <w:r>
        <w:t xml:space="preserve"> soul is a</w:t>
      </w:r>
      <w:r w:rsidR="002E3AF7">
        <w:t xml:space="preserve"> </w:t>
      </w:r>
      <w:r w:rsidR="002E3AF7" w:rsidRPr="005C1D2B">
        <w:rPr>
          <w:b/>
          <w:bCs/>
          <w:u w:val="single"/>
        </w:rPr>
        <w:t>waiting soul</w:t>
      </w:r>
      <w:r w:rsidR="002E3AF7">
        <w:t xml:space="preserve"> – David said, and now Lord for what do I wait? My hope is in you </w:t>
      </w:r>
    </w:p>
    <w:p w14:paraId="67AB947B" w14:textId="77777777" w:rsidR="002E3AF7" w:rsidRDefault="002E3AF7" w:rsidP="001B3BE0">
      <w:pPr>
        <w:pStyle w:val="ListParagraph"/>
        <w:numPr>
          <w:ilvl w:val="0"/>
          <w:numId w:val="3"/>
        </w:numPr>
      </w:pPr>
      <w:r>
        <w:t xml:space="preserve">An anchored soul is a </w:t>
      </w:r>
      <w:r w:rsidRPr="005C1D2B">
        <w:rPr>
          <w:b/>
          <w:bCs/>
          <w:u w:val="single"/>
        </w:rPr>
        <w:t>quiet soul</w:t>
      </w:r>
      <w:r>
        <w:t xml:space="preserve"> – David said, my soul </w:t>
      </w:r>
      <w:proofErr w:type="gramStart"/>
      <w:r>
        <w:t>wait</w:t>
      </w:r>
      <w:proofErr w:type="gramEnd"/>
      <w:r>
        <w:t xml:space="preserve"> in silence for God only, for my hope is from Him </w:t>
      </w:r>
    </w:p>
    <w:p w14:paraId="07F3D2A5" w14:textId="568054D8" w:rsidR="001B3BE0" w:rsidRDefault="002E3AF7" w:rsidP="001B3BE0">
      <w:pPr>
        <w:pStyle w:val="ListParagraph"/>
        <w:numPr>
          <w:ilvl w:val="0"/>
          <w:numId w:val="3"/>
        </w:numPr>
      </w:pPr>
      <w:r>
        <w:t xml:space="preserve">An anchored soul is a </w:t>
      </w:r>
      <w:r w:rsidRPr="005C1D2B">
        <w:rPr>
          <w:b/>
          <w:bCs/>
          <w:u w:val="single"/>
        </w:rPr>
        <w:t>tested soul</w:t>
      </w:r>
      <w:r w:rsidRPr="005C1D2B">
        <w:rPr>
          <w:b/>
          <w:bCs/>
        </w:rPr>
        <w:t xml:space="preserve"> </w:t>
      </w:r>
      <w:r>
        <w:t xml:space="preserve">– Rom. 5:4 </w:t>
      </w:r>
      <w:r w:rsidR="005C1D2B">
        <w:t>–</w:t>
      </w:r>
      <w:r>
        <w:t xml:space="preserve"> </w:t>
      </w:r>
      <w:r w:rsidR="005C1D2B">
        <w:t xml:space="preserve">perseverance, proven character, and proven character, hope </w:t>
      </w:r>
    </w:p>
    <w:p w14:paraId="59856CAB" w14:textId="62DF7F06" w:rsidR="001D4DE0" w:rsidRPr="001B3BE0" w:rsidRDefault="005C1D2B" w:rsidP="001D4DE0">
      <w:pPr>
        <w:pStyle w:val="ListParagraph"/>
        <w:numPr>
          <w:ilvl w:val="0"/>
          <w:numId w:val="3"/>
        </w:numPr>
      </w:pPr>
      <w:r>
        <w:t xml:space="preserve">An anchored soul is an </w:t>
      </w:r>
      <w:r w:rsidRPr="005C1D2B">
        <w:rPr>
          <w:b/>
          <w:bCs/>
          <w:u w:val="single"/>
        </w:rPr>
        <w:t>expectant soul</w:t>
      </w:r>
      <w:r>
        <w:t xml:space="preserve"> – Rom. 5:5 – hope does not </w:t>
      </w:r>
      <w:proofErr w:type="spellStart"/>
      <w:r>
        <w:t>disappoi</w:t>
      </w:r>
      <w:proofErr w:type="spellEnd"/>
    </w:p>
    <w:p w14:paraId="6D5C5520" w14:textId="57A36130" w:rsidR="00B84AC5" w:rsidRPr="000C2BB3" w:rsidRDefault="00111A6F" w:rsidP="00B84AC5">
      <w:pPr>
        <w:pStyle w:val="ListParagraph"/>
        <w:numPr>
          <w:ilvl w:val="0"/>
          <w:numId w:val="2"/>
        </w:numPr>
        <w:rPr>
          <w:u w:val="single"/>
        </w:rPr>
      </w:pPr>
      <w:r>
        <w:rPr>
          <w:u w:val="single"/>
        </w:rPr>
        <w:t>The b</w:t>
      </w:r>
      <w:r w:rsidR="00B84AC5" w:rsidRPr="004A585D">
        <w:rPr>
          <w:u w:val="single"/>
        </w:rPr>
        <w:t>eliever’s confident hope is sure &amp; firm anchored in heaven in the high priest Jesus Christ – 1</w:t>
      </w:r>
      <w:r w:rsidR="000C2BB3">
        <w:rPr>
          <w:u w:val="single"/>
        </w:rPr>
        <w:t>9</w:t>
      </w:r>
    </w:p>
    <w:p w14:paraId="391A0A15" w14:textId="16DDAF4A" w:rsidR="000C2BB3" w:rsidRDefault="001B3BE0" w:rsidP="000C2BB3">
      <w:pPr>
        <w:pStyle w:val="ListParagraph"/>
        <w:ind w:left="1080"/>
        <w:rPr>
          <w:i/>
          <w:iCs/>
        </w:rPr>
      </w:pPr>
      <w:r>
        <w:rPr>
          <w:i/>
          <w:iCs/>
        </w:rPr>
        <w:t>A hope both sure &amp; steadfast and one which enters within the veil</w:t>
      </w:r>
    </w:p>
    <w:p w14:paraId="603E662B" w14:textId="42DE3CD4" w:rsidR="005C1D2B" w:rsidRDefault="005B16D5" w:rsidP="005C1D2B">
      <w:pPr>
        <w:pStyle w:val="ListParagraph"/>
        <w:numPr>
          <w:ilvl w:val="0"/>
          <w:numId w:val="4"/>
        </w:numPr>
      </w:pPr>
      <w:r>
        <w:t>The believer</w:t>
      </w:r>
      <w:r w:rsidR="00BA73DB">
        <w:t>’</w:t>
      </w:r>
      <w:r>
        <w:t>s hope is sure &amp; firm</w:t>
      </w:r>
      <w:r w:rsidR="00BA73DB">
        <w:t xml:space="preserve"> </w:t>
      </w:r>
      <w:r>
        <w:t xml:space="preserve">Christ </w:t>
      </w:r>
      <w:r>
        <w:rPr>
          <w:b/>
          <w:bCs/>
        </w:rPr>
        <w:t>has entered</w:t>
      </w:r>
      <w:r w:rsidR="005C1D2B">
        <w:t xml:space="preserve"> “within the veil” </w:t>
      </w:r>
    </w:p>
    <w:p w14:paraId="556C9CCB" w14:textId="290EF680" w:rsidR="005B16D5" w:rsidRDefault="005B16D5" w:rsidP="005B16D5">
      <w:pPr>
        <w:pStyle w:val="ListParagraph"/>
        <w:numPr>
          <w:ilvl w:val="0"/>
          <w:numId w:val="4"/>
        </w:numPr>
      </w:pPr>
      <w:r>
        <w:t xml:space="preserve">Jesus Christ the high priest </w:t>
      </w:r>
      <w:r>
        <w:rPr>
          <w:b/>
          <w:bCs/>
        </w:rPr>
        <w:t xml:space="preserve">lives </w:t>
      </w:r>
      <w:r>
        <w:t xml:space="preserve">“within the veil” </w:t>
      </w:r>
    </w:p>
    <w:p w14:paraId="6C2DA1A2" w14:textId="6C89E64F" w:rsidR="005B16D5" w:rsidRPr="005C1D2B" w:rsidRDefault="005B16D5" w:rsidP="005B16D5">
      <w:pPr>
        <w:pStyle w:val="ListParagraph"/>
        <w:numPr>
          <w:ilvl w:val="0"/>
          <w:numId w:val="4"/>
        </w:numPr>
      </w:pPr>
      <w:r>
        <w:t xml:space="preserve">Jesus Christ the high priest </w:t>
      </w:r>
      <w:r w:rsidRPr="005B16D5">
        <w:rPr>
          <w:b/>
          <w:bCs/>
        </w:rPr>
        <w:t>remains</w:t>
      </w:r>
      <w:r>
        <w:t xml:space="preserve"> “within the veil”</w:t>
      </w:r>
    </w:p>
    <w:p w14:paraId="137DC18C" w14:textId="03F5E6EC" w:rsidR="00B84AC5" w:rsidRPr="001B3BE0" w:rsidRDefault="004A585D" w:rsidP="00B84AC5">
      <w:pPr>
        <w:pStyle w:val="ListParagraph"/>
        <w:ind w:left="1080"/>
        <w:rPr>
          <w:b/>
          <w:bCs/>
          <w:i/>
          <w:iCs/>
        </w:rPr>
      </w:pPr>
      <w:r w:rsidRPr="001B3BE0">
        <w:rPr>
          <w:b/>
          <w:bCs/>
          <w:i/>
          <w:iCs/>
        </w:rPr>
        <w:t xml:space="preserve">Faith &amp; hope in Christ in heaven brings assurance &amp; confidence in life on the earth </w:t>
      </w:r>
    </w:p>
    <w:p w14:paraId="0BA896BF" w14:textId="46D8F241" w:rsidR="004A585D" w:rsidRPr="002F2E13" w:rsidRDefault="004A585D" w:rsidP="004A585D">
      <w:pPr>
        <w:pStyle w:val="ListParagraph"/>
        <w:numPr>
          <w:ilvl w:val="0"/>
          <w:numId w:val="2"/>
        </w:numPr>
      </w:pPr>
      <w:r>
        <w:rPr>
          <w:u w:val="single"/>
        </w:rPr>
        <w:t xml:space="preserve">Jesus Christ has entered heaven as eternal high priest as forerunner leading believers into heaven – 20 </w:t>
      </w:r>
    </w:p>
    <w:p w14:paraId="0BD280DB" w14:textId="419C479B" w:rsidR="002F2E13" w:rsidRDefault="002F2E13" w:rsidP="002F2E13">
      <w:pPr>
        <w:pStyle w:val="ListParagraph"/>
        <w:numPr>
          <w:ilvl w:val="0"/>
          <w:numId w:val="5"/>
        </w:numPr>
      </w:pPr>
      <w:r>
        <w:t>Jesus Christ has entere</w:t>
      </w:r>
      <w:r w:rsidR="00BA73DB">
        <w:t xml:space="preserve">d </w:t>
      </w:r>
      <w:r w:rsidR="000D39DC">
        <w:t>heaven</w:t>
      </w:r>
      <w:r w:rsidR="00BA73DB">
        <w:t xml:space="preserve"> </w:t>
      </w:r>
      <w:r w:rsidR="00BA73DB">
        <w:rPr>
          <w:b/>
          <w:bCs/>
        </w:rPr>
        <w:t>first</w:t>
      </w:r>
      <w:r w:rsidR="000D39DC">
        <w:t xml:space="preserve"> for believers – forerunner = one who comes in advance to a place where the rest are to follow </w:t>
      </w:r>
    </w:p>
    <w:p w14:paraId="4F3DFAA4" w14:textId="3FD8506F" w:rsidR="000D39DC" w:rsidRDefault="000D39DC" w:rsidP="002F2E13">
      <w:pPr>
        <w:pStyle w:val="ListParagraph"/>
        <w:numPr>
          <w:ilvl w:val="0"/>
          <w:numId w:val="5"/>
        </w:numPr>
      </w:pPr>
      <w:r>
        <w:t xml:space="preserve">Jesus Christ has </w:t>
      </w:r>
      <w:r w:rsidR="00BA73DB">
        <w:t xml:space="preserve">entered heaven </w:t>
      </w:r>
      <w:r w:rsidR="00BA73DB">
        <w:rPr>
          <w:b/>
          <w:bCs/>
        </w:rPr>
        <w:t>only</w:t>
      </w:r>
      <w:r>
        <w:t xml:space="preserve"> for believers </w:t>
      </w:r>
    </w:p>
    <w:p w14:paraId="17D8065B" w14:textId="27317E65" w:rsidR="000D39DC" w:rsidRPr="002F2E13" w:rsidRDefault="000D39DC" w:rsidP="000D39DC">
      <w:pPr>
        <w:pStyle w:val="ListParagraph"/>
        <w:numPr>
          <w:ilvl w:val="0"/>
          <w:numId w:val="5"/>
        </w:numPr>
      </w:pPr>
      <w:r>
        <w:t xml:space="preserve">Jesus Christ has </w:t>
      </w:r>
      <w:r w:rsidR="00BA73DB">
        <w:t xml:space="preserve">entered heaven </w:t>
      </w:r>
      <w:r w:rsidR="00BA73DB">
        <w:rPr>
          <w:b/>
          <w:bCs/>
        </w:rPr>
        <w:t>leading the way</w:t>
      </w:r>
      <w:r>
        <w:t xml:space="preserve"> for believers </w:t>
      </w:r>
      <w:r w:rsidR="00BA73DB">
        <w:t>to follow</w:t>
      </w:r>
    </w:p>
    <w:p w14:paraId="6F09871F" w14:textId="52D2404F" w:rsidR="004A585D" w:rsidRDefault="004A585D" w:rsidP="004A585D">
      <w:pPr>
        <w:pStyle w:val="ListParagraph"/>
        <w:ind w:left="1080"/>
        <w:rPr>
          <w:b/>
          <w:bCs/>
          <w:i/>
          <w:iCs/>
        </w:rPr>
      </w:pPr>
      <w:r w:rsidRPr="001B3BE0">
        <w:rPr>
          <w:b/>
          <w:bCs/>
          <w:i/>
          <w:iCs/>
        </w:rPr>
        <w:t xml:space="preserve">Jesus Christ today has gone to heaven so that believers may follow him </w:t>
      </w:r>
      <w:r w:rsidR="00302C28">
        <w:rPr>
          <w:b/>
          <w:bCs/>
          <w:i/>
          <w:iCs/>
        </w:rPr>
        <w:t xml:space="preserve">to heaven from earth </w:t>
      </w:r>
      <w:r w:rsidRPr="001B3BE0">
        <w:rPr>
          <w:b/>
          <w:bCs/>
          <w:i/>
          <w:iCs/>
        </w:rPr>
        <w:t xml:space="preserve"> </w:t>
      </w:r>
    </w:p>
    <w:p w14:paraId="726F340A" w14:textId="4E6B7B18" w:rsidR="008C76CB" w:rsidRDefault="008C76CB" w:rsidP="008C76CB">
      <w:pPr>
        <w:rPr>
          <w:b/>
          <w:bCs/>
        </w:rPr>
      </w:pPr>
      <w:r>
        <w:rPr>
          <w:b/>
          <w:bCs/>
        </w:rPr>
        <w:t xml:space="preserve">Things to remember &amp; do </w:t>
      </w:r>
    </w:p>
    <w:p w14:paraId="0C5E3A10" w14:textId="6460427D" w:rsidR="008C76CB" w:rsidRPr="007D6CF4" w:rsidRDefault="008C76CB" w:rsidP="008C76CB">
      <w:pPr>
        <w:pStyle w:val="ListParagraph"/>
        <w:numPr>
          <w:ilvl w:val="0"/>
          <w:numId w:val="9"/>
        </w:numPr>
      </w:pPr>
      <w:r w:rsidRPr="007D6CF4">
        <w:t xml:space="preserve">What God has promised in Christ – He provides through Jesus Christ </w:t>
      </w:r>
    </w:p>
    <w:p w14:paraId="5BE3A7F9" w14:textId="11FD402F" w:rsidR="008C76CB" w:rsidRPr="007D6CF4" w:rsidRDefault="008C76CB" w:rsidP="008C76CB">
      <w:pPr>
        <w:pStyle w:val="ListParagraph"/>
        <w:numPr>
          <w:ilvl w:val="0"/>
          <w:numId w:val="9"/>
        </w:numPr>
      </w:pPr>
      <w:r w:rsidRPr="007D6CF4">
        <w:t xml:space="preserve">Faith in Christ produces hope in Christ our refuge – hiding place </w:t>
      </w:r>
      <w:r w:rsidR="00C11BFA" w:rsidRPr="007D6CF4">
        <w:t>on earth</w:t>
      </w:r>
    </w:p>
    <w:p w14:paraId="6D5F3581" w14:textId="66FA0870" w:rsidR="000A09AB" w:rsidRPr="007D6CF4" w:rsidRDefault="000A09AB" w:rsidP="008C76CB">
      <w:pPr>
        <w:pStyle w:val="ListParagraph"/>
        <w:numPr>
          <w:ilvl w:val="0"/>
          <w:numId w:val="9"/>
        </w:numPr>
      </w:pPr>
      <w:r w:rsidRPr="007D6CF4">
        <w:t>Faith &amp; hope in Christ</w:t>
      </w:r>
      <w:r w:rsidR="00C11BFA" w:rsidRPr="007D6CF4">
        <w:t xml:space="preserve"> the eternal high priest</w:t>
      </w:r>
      <w:r w:rsidRPr="007D6CF4">
        <w:t xml:space="preserve"> in heaven produces confident assurance on earth </w:t>
      </w:r>
    </w:p>
    <w:p w14:paraId="2122A68D" w14:textId="2B81C5F0" w:rsidR="00302C28" w:rsidRPr="007D6CF4" w:rsidRDefault="00302C28" w:rsidP="00302C28">
      <w:pPr>
        <w:pStyle w:val="ListParagraph"/>
        <w:numPr>
          <w:ilvl w:val="0"/>
          <w:numId w:val="9"/>
        </w:numPr>
        <w:rPr>
          <w:i/>
          <w:iCs/>
        </w:rPr>
      </w:pPr>
      <w:r w:rsidRPr="007D6CF4">
        <w:rPr>
          <w:i/>
          <w:iCs/>
        </w:rPr>
        <w:t xml:space="preserve">Jesus Christ today has gone to heaven so that believers may follow him to heaven from earth  </w:t>
      </w:r>
    </w:p>
    <w:p w14:paraId="1A4578CC" w14:textId="77777777" w:rsidR="0020610D" w:rsidRDefault="007D6CF4" w:rsidP="007D6CF4">
      <w:pPr>
        <w:rPr>
          <w:b/>
          <w:bCs/>
        </w:rPr>
      </w:pPr>
      <w:r>
        <w:rPr>
          <w:b/>
          <w:bCs/>
        </w:rPr>
        <w:t xml:space="preserve">The old hymn says it: </w:t>
      </w:r>
    </w:p>
    <w:p w14:paraId="2C935FEE" w14:textId="59986584" w:rsidR="007D6CF4" w:rsidRPr="0020610D" w:rsidRDefault="0020610D" w:rsidP="007D6CF4">
      <w:r>
        <w:t>T</w:t>
      </w:r>
      <w:r w:rsidR="007D6CF4" w:rsidRPr="0020610D">
        <w:t xml:space="preserve">hen let our songs abound and every tear be dry, We’re marching through Immanuel’s ground, we’re marching through Immanuel’s ground, to fairer worlds on high, to fairer world’s on high. </w:t>
      </w:r>
    </w:p>
    <w:p w14:paraId="2D175EB4" w14:textId="5A59F68A" w:rsidR="007D6CF4" w:rsidRPr="0020610D" w:rsidRDefault="007D6CF4" w:rsidP="007D6CF4">
      <w:r w:rsidRPr="0020610D">
        <w:t xml:space="preserve">We’re marching to Zion, beautiful, beautiful Zion, </w:t>
      </w:r>
      <w:proofErr w:type="gramStart"/>
      <w:r w:rsidRPr="0020610D">
        <w:t>We’re</w:t>
      </w:r>
      <w:proofErr w:type="gramEnd"/>
      <w:r w:rsidRPr="0020610D">
        <w:t xml:space="preserve"> marching upward to Zion, the beautiful city of God</w:t>
      </w:r>
    </w:p>
    <w:p w14:paraId="36F64688" w14:textId="1A2F47A8" w:rsidR="000A09AB" w:rsidRPr="000A09AB" w:rsidRDefault="000A09AB" w:rsidP="000A09AB">
      <w:pPr>
        <w:rPr>
          <w:b/>
          <w:bCs/>
        </w:rPr>
      </w:pPr>
      <w:r>
        <w:rPr>
          <w:b/>
          <w:bCs/>
        </w:rPr>
        <w:t xml:space="preserve">To the praise of the glory of His grace! The Lord is near the door! Come Lord Jesus! </w:t>
      </w:r>
    </w:p>
    <w:p w14:paraId="6A5A0C55" w14:textId="77777777" w:rsidR="00917070" w:rsidRPr="00917070" w:rsidRDefault="00917070" w:rsidP="00917070">
      <w:pPr>
        <w:pStyle w:val="ListParagraph"/>
        <w:ind w:left="1080"/>
      </w:pPr>
    </w:p>
    <w:sectPr w:rsidR="00917070" w:rsidRPr="00917070" w:rsidSect="001D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BFD"/>
    <w:multiLevelType w:val="hybridMultilevel"/>
    <w:tmpl w:val="9828A10E"/>
    <w:lvl w:ilvl="0" w:tplc="7450B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F2250"/>
    <w:multiLevelType w:val="hybridMultilevel"/>
    <w:tmpl w:val="FAB0E038"/>
    <w:lvl w:ilvl="0" w:tplc="CF906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81F6B"/>
    <w:multiLevelType w:val="hybridMultilevel"/>
    <w:tmpl w:val="00701852"/>
    <w:lvl w:ilvl="0" w:tplc="6B5E8886">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 w15:restartNumberingAfterBreak="0">
    <w:nsid w:val="183C7044"/>
    <w:multiLevelType w:val="hybridMultilevel"/>
    <w:tmpl w:val="52CE439A"/>
    <w:lvl w:ilvl="0" w:tplc="063EC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B0005"/>
    <w:multiLevelType w:val="hybridMultilevel"/>
    <w:tmpl w:val="AE86BCA0"/>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5" w15:restartNumberingAfterBreak="0">
    <w:nsid w:val="22D44FB0"/>
    <w:multiLevelType w:val="hybridMultilevel"/>
    <w:tmpl w:val="5B4007F2"/>
    <w:lvl w:ilvl="0" w:tplc="4B403AB0">
      <w:start w:val="1"/>
      <w:numFmt w:val="decimal"/>
      <w:lvlText w:val="%1."/>
      <w:lvlJc w:val="left"/>
      <w:pPr>
        <w:ind w:left="1460" w:hanging="360"/>
      </w:pPr>
      <w:rPr>
        <w:rFonts w:asciiTheme="minorHAnsi" w:eastAsiaTheme="minorHAnsi" w:hAnsiTheme="minorHAnsi" w:cstheme="minorBidi"/>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6" w15:restartNumberingAfterBreak="0">
    <w:nsid w:val="516263A5"/>
    <w:multiLevelType w:val="hybridMultilevel"/>
    <w:tmpl w:val="50ECD06A"/>
    <w:lvl w:ilvl="0" w:tplc="FA24D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060CF"/>
    <w:multiLevelType w:val="hybridMultilevel"/>
    <w:tmpl w:val="F266F778"/>
    <w:lvl w:ilvl="0" w:tplc="90F8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95AC5"/>
    <w:multiLevelType w:val="hybridMultilevel"/>
    <w:tmpl w:val="CB52BA58"/>
    <w:lvl w:ilvl="0" w:tplc="CABABA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05461165">
    <w:abstractNumId w:val="6"/>
  </w:num>
  <w:num w:numId="2" w16cid:durableId="560602292">
    <w:abstractNumId w:val="1"/>
  </w:num>
  <w:num w:numId="3" w16cid:durableId="68620396">
    <w:abstractNumId w:val="5"/>
  </w:num>
  <w:num w:numId="4" w16cid:durableId="152646296">
    <w:abstractNumId w:val="2"/>
  </w:num>
  <w:num w:numId="5" w16cid:durableId="1686245635">
    <w:abstractNumId w:val="8"/>
  </w:num>
  <w:num w:numId="6" w16cid:durableId="1420717875">
    <w:abstractNumId w:val="0"/>
  </w:num>
  <w:num w:numId="7" w16cid:durableId="765536282">
    <w:abstractNumId w:val="4"/>
  </w:num>
  <w:num w:numId="8" w16cid:durableId="1801150853">
    <w:abstractNumId w:val="3"/>
  </w:num>
  <w:num w:numId="9" w16cid:durableId="302926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3F"/>
    <w:rsid w:val="000020EA"/>
    <w:rsid w:val="000A09AB"/>
    <w:rsid w:val="000C2BB3"/>
    <w:rsid w:val="000D39DC"/>
    <w:rsid w:val="000F10EC"/>
    <w:rsid w:val="00111A6F"/>
    <w:rsid w:val="001B3BE0"/>
    <w:rsid w:val="001D4DE0"/>
    <w:rsid w:val="0020610D"/>
    <w:rsid w:val="002E3AF7"/>
    <w:rsid w:val="002F2E13"/>
    <w:rsid w:val="00302C28"/>
    <w:rsid w:val="00304A3F"/>
    <w:rsid w:val="004109E0"/>
    <w:rsid w:val="004A585D"/>
    <w:rsid w:val="004D42C8"/>
    <w:rsid w:val="004E54E7"/>
    <w:rsid w:val="005B09B8"/>
    <w:rsid w:val="005B16D5"/>
    <w:rsid w:val="005C1D2B"/>
    <w:rsid w:val="006C7876"/>
    <w:rsid w:val="007D6CF4"/>
    <w:rsid w:val="00841D4F"/>
    <w:rsid w:val="008461CA"/>
    <w:rsid w:val="008C76CB"/>
    <w:rsid w:val="00917070"/>
    <w:rsid w:val="00B84AC5"/>
    <w:rsid w:val="00BA73DB"/>
    <w:rsid w:val="00C11BFA"/>
    <w:rsid w:val="00E2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34D64"/>
  <w15:chartTrackingRefBased/>
  <w15:docId w15:val="{13702A39-863E-C546-B0A4-57A0A0DF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10</cp:revision>
  <cp:lastPrinted>2022-05-31T14:22:00Z</cp:lastPrinted>
  <dcterms:created xsi:type="dcterms:W3CDTF">2022-05-31T12:39:00Z</dcterms:created>
  <dcterms:modified xsi:type="dcterms:W3CDTF">2022-05-31T14:21:00Z</dcterms:modified>
</cp:coreProperties>
</file>